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979" w:rsidRDefault="00685979" w:rsidP="00685979">
      <w:pPr>
        <w:pStyle w:val="a3"/>
        <w:rPr>
          <w:rFonts w:ascii="新宋体" w:eastAsia="新宋体" w:hAnsi="新宋体" w:cs="新宋体"/>
          <w:b/>
          <w:color w:val="000000"/>
        </w:rPr>
      </w:pPr>
      <w:r>
        <w:rPr>
          <w:rFonts w:ascii="仿宋_GB2312" w:eastAsia="仿宋_GB2312" w:hAnsi="宋体" w:hint="eastAsia"/>
          <w:b/>
          <w:color w:val="000000"/>
          <w:sz w:val="24"/>
        </w:rPr>
        <w:t>附件</w:t>
      </w:r>
      <w:r>
        <w:rPr>
          <w:rFonts w:ascii="仿宋_GB2312" w:eastAsia="仿宋_GB2312" w:hAnsi="宋体"/>
          <w:b/>
          <w:color w:val="000000"/>
          <w:sz w:val="24"/>
        </w:rPr>
        <w:t>4</w:t>
      </w:r>
    </w:p>
    <w:p w:rsidR="00685979" w:rsidRDefault="00685979" w:rsidP="00685979">
      <w:pPr>
        <w:pStyle w:val="a3"/>
        <w:jc w:val="center"/>
        <w:rPr>
          <w:rFonts w:ascii="新宋体" w:eastAsia="新宋体" w:hAnsi="新宋体" w:cs="新宋体"/>
          <w:b/>
          <w:color w:val="000000"/>
          <w:sz w:val="30"/>
          <w:szCs w:val="30"/>
        </w:rPr>
      </w:pPr>
      <w:r>
        <w:rPr>
          <w:rFonts w:ascii="新宋体" w:eastAsia="新宋体" w:hAnsi="新宋体" w:cs="新宋体" w:hint="eastAsia"/>
          <w:b/>
          <w:color w:val="000000"/>
          <w:sz w:val="30"/>
          <w:szCs w:val="30"/>
        </w:rPr>
        <w:t>近三年（2017—2019年）类似项目主要业绩表</w:t>
      </w:r>
    </w:p>
    <w:tbl>
      <w:tblPr>
        <w:tblpPr w:leftFromText="180" w:rightFromText="180" w:vertAnchor="text" w:horzAnchor="margin" w:tblpXSpec="center" w:tblpY="95"/>
        <w:tblW w:w="93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8"/>
        <w:gridCol w:w="1548"/>
        <w:gridCol w:w="1701"/>
        <w:gridCol w:w="1985"/>
        <w:gridCol w:w="1701"/>
        <w:gridCol w:w="1559"/>
      </w:tblGrid>
      <w:tr w:rsidR="00685979" w:rsidTr="00B43AB5">
        <w:trPr>
          <w:trHeight w:val="777"/>
        </w:trPr>
        <w:tc>
          <w:tcPr>
            <w:tcW w:w="828" w:type="dxa"/>
            <w:vAlign w:val="center"/>
          </w:tcPr>
          <w:p w:rsidR="00685979" w:rsidRDefault="00685979" w:rsidP="00B43AB5">
            <w:pPr>
              <w:pStyle w:val="a3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年度</w:t>
            </w:r>
          </w:p>
        </w:tc>
        <w:tc>
          <w:tcPr>
            <w:tcW w:w="1548" w:type="dxa"/>
            <w:vAlign w:val="center"/>
          </w:tcPr>
          <w:p w:rsidR="00685979" w:rsidRDefault="00685979" w:rsidP="00B43AB5">
            <w:pPr>
              <w:pStyle w:val="a3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客户单位名称</w:t>
            </w:r>
          </w:p>
        </w:tc>
        <w:tc>
          <w:tcPr>
            <w:tcW w:w="1701" w:type="dxa"/>
            <w:vAlign w:val="center"/>
          </w:tcPr>
          <w:p w:rsidR="00685979" w:rsidRDefault="00685979" w:rsidP="00B43AB5">
            <w:pPr>
              <w:pStyle w:val="a3"/>
              <w:ind w:leftChars="-12" w:hangingChars="12" w:hanging="25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类似项目名称和服务内容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685979" w:rsidRDefault="00685979" w:rsidP="00B43AB5">
            <w:pPr>
              <w:pStyle w:val="a3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服务费收入（元）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685979" w:rsidRDefault="00685979" w:rsidP="00B43AB5">
            <w:pPr>
              <w:pStyle w:val="a3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客户单位联系人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85979" w:rsidRDefault="00685979" w:rsidP="00B43AB5">
            <w:pPr>
              <w:pStyle w:val="a3"/>
              <w:jc w:val="center"/>
              <w:rPr>
                <w:rFonts w:ascii="仿宋_GB2312" w:eastAsia="仿宋_GB2312"/>
                <w:bCs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Cs w:val="21"/>
              </w:rPr>
              <w:t>联系电话</w:t>
            </w:r>
          </w:p>
        </w:tc>
      </w:tr>
      <w:tr w:rsidR="00685979" w:rsidTr="00B43AB5">
        <w:trPr>
          <w:trHeight w:val="777"/>
        </w:trPr>
        <w:tc>
          <w:tcPr>
            <w:tcW w:w="828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48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</w:tr>
      <w:tr w:rsidR="00685979" w:rsidTr="00B43AB5">
        <w:trPr>
          <w:trHeight w:val="777"/>
        </w:trPr>
        <w:tc>
          <w:tcPr>
            <w:tcW w:w="828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48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</w:tr>
      <w:tr w:rsidR="00685979" w:rsidTr="00B43AB5">
        <w:trPr>
          <w:trHeight w:val="777"/>
        </w:trPr>
        <w:tc>
          <w:tcPr>
            <w:tcW w:w="828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48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685979" w:rsidRDefault="00685979" w:rsidP="00B43AB5">
            <w:pPr>
              <w:pStyle w:val="a3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5979" w:rsidRDefault="00685979" w:rsidP="00B43AB5">
            <w:pPr>
              <w:pStyle w:val="a3"/>
              <w:ind w:firstLineChars="200" w:firstLine="420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85979" w:rsidRDefault="00685979" w:rsidP="00B43AB5">
            <w:pPr>
              <w:pStyle w:val="a3"/>
              <w:ind w:firstLineChars="200" w:firstLine="420"/>
              <w:rPr>
                <w:rFonts w:ascii="仿宋_GB2312" w:eastAsia="仿宋_GB2312"/>
                <w:color w:val="000000"/>
              </w:rPr>
            </w:pPr>
          </w:p>
        </w:tc>
      </w:tr>
    </w:tbl>
    <w:p w:rsidR="00685979" w:rsidRDefault="00685979" w:rsidP="00685979">
      <w:pPr>
        <w:pStyle w:val="a3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 w:hint="eastAsia"/>
          <w:color w:val="000000"/>
          <w:szCs w:val="21"/>
        </w:rPr>
        <w:t>注：本表可以以相同格式扩展。</w:t>
      </w:r>
    </w:p>
    <w:p w:rsidR="00685979" w:rsidRDefault="00685979" w:rsidP="00685979">
      <w:pPr>
        <w:pStyle w:val="a3"/>
        <w:ind w:firstLineChars="200" w:firstLine="420"/>
        <w:rPr>
          <w:rFonts w:ascii="仿宋_GB2312" w:eastAsia="仿宋_GB2312"/>
          <w:color w:val="000000"/>
          <w:szCs w:val="21"/>
        </w:rPr>
      </w:pPr>
      <w:r w:rsidRPr="003D77B3">
        <w:rPr>
          <w:rFonts w:ascii="仿宋_GB2312" w:eastAsia="仿宋_GB2312" w:hint="eastAsia"/>
          <w:color w:val="000000"/>
          <w:szCs w:val="21"/>
        </w:rPr>
        <w:t>项目业绩</w:t>
      </w:r>
      <w:r>
        <w:rPr>
          <w:rFonts w:ascii="仿宋_GB2312" w:eastAsia="仿宋_GB2312" w:hint="eastAsia"/>
          <w:color w:val="000000"/>
          <w:szCs w:val="21"/>
        </w:rPr>
        <w:t>需附</w:t>
      </w:r>
      <w:r w:rsidRPr="003D77B3">
        <w:rPr>
          <w:rFonts w:ascii="仿宋_GB2312" w:eastAsia="仿宋_GB2312" w:hint="eastAsia"/>
          <w:color w:val="000000"/>
          <w:szCs w:val="21"/>
        </w:rPr>
        <w:t>合同复印件</w:t>
      </w:r>
      <w:r>
        <w:rPr>
          <w:rFonts w:ascii="仿宋_GB2312" w:eastAsia="仿宋_GB2312" w:hint="eastAsia"/>
          <w:color w:val="000000"/>
          <w:szCs w:val="21"/>
        </w:rPr>
        <w:t>中标</w:t>
      </w:r>
      <w:r>
        <w:rPr>
          <w:rFonts w:ascii="仿宋_GB2312" w:eastAsia="仿宋_GB2312"/>
          <w:color w:val="000000"/>
          <w:szCs w:val="21"/>
        </w:rPr>
        <w:t>通知书等</w:t>
      </w:r>
      <w:r>
        <w:rPr>
          <w:rFonts w:ascii="仿宋_GB2312" w:eastAsia="仿宋_GB2312" w:hint="eastAsia"/>
          <w:color w:val="000000"/>
          <w:szCs w:val="21"/>
        </w:rPr>
        <w:t>证明</w:t>
      </w:r>
      <w:r>
        <w:rPr>
          <w:rFonts w:ascii="仿宋_GB2312" w:eastAsia="仿宋_GB2312"/>
          <w:color w:val="000000"/>
          <w:szCs w:val="21"/>
        </w:rPr>
        <w:t>材料。</w:t>
      </w:r>
    </w:p>
    <w:p w:rsidR="007C09D8" w:rsidRPr="00685979" w:rsidRDefault="00685979"/>
    <w:sectPr w:rsidR="007C09D8" w:rsidRPr="00685979" w:rsidSect="00331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5979"/>
    <w:rsid w:val="003315CE"/>
    <w:rsid w:val="00654549"/>
    <w:rsid w:val="00685979"/>
    <w:rsid w:val="00E2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正文文本 Char1"/>
    <w:link w:val="a3"/>
    <w:rsid w:val="00685979"/>
    <w:rPr>
      <w:rFonts w:ascii="Times New Roman" w:eastAsia="宋体" w:hAnsi="Times New Roman" w:cs="Times New Roman"/>
      <w:szCs w:val="24"/>
    </w:rPr>
  </w:style>
  <w:style w:type="paragraph" w:styleId="a3">
    <w:name w:val="Body Text"/>
    <w:basedOn w:val="a"/>
    <w:link w:val="Char1"/>
    <w:rsid w:val="00685979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uiPriority w:val="99"/>
    <w:semiHidden/>
    <w:rsid w:val="006859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>Lenovo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2020-05-20T02:02:00Z</dcterms:created>
  <dcterms:modified xsi:type="dcterms:W3CDTF">2020-05-20T02:02:00Z</dcterms:modified>
</cp:coreProperties>
</file>